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DE" w:rsidRDefault="001A0CDE" w:rsidP="001A0CDE">
      <w:pPr>
        <w:pStyle w:val="a4"/>
        <w:jc w:val="center"/>
        <w:rPr>
          <w:rFonts w:ascii="Times New Roman" w:hAnsi="Times New Roman"/>
          <w:b/>
        </w:rPr>
      </w:pPr>
      <w:r>
        <w:rPr>
          <w:rFonts w:ascii="Times New Roman" w:hAnsi="Times New Roman"/>
          <w:b/>
          <w:noProof/>
          <w:lang w:eastAsia="ru-RU"/>
        </w:rPr>
        <w:drawing>
          <wp:inline distT="0" distB="0" distL="0" distR="0">
            <wp:extent cx="831850" cy="947420"/>
            <wp:effectExtent l="19050" t="0" r="6350" b="0"/>
            <wp:docPr id="1" name="Рисунок 1" descr="Герб ОМО Романовского района Сара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МО Романовского района Саратовской области"/>
                    <pic:cNvPicPr>
                      <a:picLocks noChangeAspect="1" noChangeArrowheads="1"/>
                    </pic:cNvPicPr>
                  </pic:nvPicPr>
                  <pic:blipFill>
                    <a:blip r:embed="rId5" cstate="print">
                      <a:lum bright="18000"/>
                      <a:grayscl/>
                    </a:blip>
                    <a:srcRect l="12358" t="6360"/>
                    <a:stretch>
                      <a:fillRect/>
                    </a:stretch>
                  </pic:blipFill>
                  <pic:spPr bwMode="auto">
                    <a:xfrm>
                      <a:off x="0" y="0"/>
                      <a:ext cx="831850" cy="947420"/>
                    </a:xfrm>
                    <a:prstGeom prst="rect">
                      <a:avLst/>
                    </a:prstGeom>
                    <a:noFill/>
                    <a:ln w="9525">
                      <a:noFill/>
                      <a:miter lim="800000"/>
                      <a:headEnd/>
                      <a:tailEnd/>
                    </a:ln>
                  </pic:spPr>
                </pic:pic>
              </a:graphicData>
            </a:graphic>
          </wp:inline>
        </w:drawing>
      </w:r>
    </w:p>
    <w:p w:rsidR="001A0CDE" w:rsidRDefault="001A0CDE" w:rsidP="001A0CDE">
      <w:pPr>
        <w:pStyle w:val="a4"/>
        <w:jc w:val="center"/>
        <w:rPr>
          <w:rFonts w:ascii="Times New Roman" w:hAnsi="Times New Roman"/>
          <w:b/>
          <w:sz w:val="24"/>
          <w:szCs w:val="24"/>
        </w:rPr>
      </w:pP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С О В Е Т</w:t>
      </w:r>
    </w:p>
    <w:p w:rsidR="001A0CDE" w:rsidRDefault="00C75B0D" w:rsidP="001A0CDE">
      <w:pPr>
        <w:pStyle w:val="a4"/>
        <w:jc w:val="center"/>
        <w:rPr>
          <w:rFonts w:ascii="Times New Roman" w:hAnsi="Times New Roman"/>
          <w:b/>
          <w:sz w:val="24"/>
          <w:szCs w:val="24"/>
        </w:rPr>
      </w:pPr>
      <w:r>
        <w:rPr>
          <w:rFonts w:ascii="Times New Roman" w:hAnsi="Times New Roman"/>
          <w:b/>
          <w:sz w:val="24"/>
          <w:szCs w:val="24"/>
        </w:rPr>
        <w:t xml:space="preserve"> БОБЫЛЕВСКОГО</w:t>
      </w:r>
      <w:r w:rsidR="001A0CDE">
        <w:rPr>
          <w:rFonts w:ascii="Times New Roman" w:hAnsi="Times New Roman"/>
          <w:b/>
          <w:sz w:val="24"/>
          <w:szCs w:val="24"/>
        </w:rPr>
        <w:t xml:space="preserve"> МУНИЦИПАЛЬНОГО ОБРАЗОВАНИЯ</w:t>
      </w: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САРАТОВСКОЙ ОБЛАСТИ</w:t>
      </w:r>
    </w:p>
    <w:p w:rsidR="001A0CDE" w:rsidRDefault="001A0CDE" w:rsidP="001A0CDE">
      <w:pPr>
        <w:pStyle w:val="a4"/>
        <w:jc w:val="center"/>
        <w:rPr>
          <w:rFonts w:ascii="Times New Roman" w:hAnsi="Times New Roman"/>
          <w:b/>
          <w:sz w:val="24"/>
          <w:szCs w:val="24"/>
        </w:rPr>
      </w:pPr>
    </w:p>
    <w:p w:rsidR="001A0CDE" w:rsidRDefault="00DE03D2" w:rsidP="00DE03D2">
      <w:pPr>
        <w:pStyle w:val="a4"/>
        <w:rPr>
          <w:rFonts w:ascii="Times New Roman" w:hAnsi="Times New Roman"/>
          <w:b/>
          <w:sz w:val="24"/>
          <w:szCs w:val="24"/>
        </w:rPr>
      </w:pPr>
      <w:r>
        <w:rPr>
          <w:rFonts w:ascii="Times New Roman" w:hAnsi="Times New Roman"/>
          <w:b/>
          <w:sz w:val="24"/>
          <w:szCs w:val="24"/>
        </w:rPr>
        <w:t xml:space="preserve">                                                                 </w:t>
      </w:r>
      <w:r w:rsidR="001A0CDE">
        <w:rPr>
          <w:rFonts w:ascii="Times New Roman" w:hAnsi="Times New Roman"/>
          <w:b/>
          <w:sz w:val="24"/>
          <w:szCs w:val="24"/>
        </w:rPr>
        <w:t>РЕШЕНИЕ</w:t>
      </w:r>
      <w:r w:rsidR="00C75B0D">
        <w:rPr>
          <w:rFonts w:ascii="Times New Roman" w:hAnsi="Times New Roman"/>
          <w:b/>
          <w:sz w:val="24"/>
          <w:szCs w:val="24"/>
        </w:rPr>
        <w:t xml:space="preserve"> №165</w:t>
      </w:r>
    </w:p>
    <w:p w:rsidR="001A0CDE" w:rsidRPr="00DE03D2" w:rsidRDefault="00C75B0D" w:rsidP="001A0CDE">
      <w:pPr>
        <w:tabs>
          <w:tab w:val="left" w:pos="4695"/>
          <w:tab w:val="left" w:pos="6420"/>
        </w:tabs>
        <w:jc w:val="both"/>
        <w:rPr>
          <w:b/>
          <w:sz w:val="24"/>
          <w:szCs w:val="24"/>
        </w:rPr>
      </w:pPr>
      <w:r>
        <w:rPr>
          <w:b/>
          <w:sz w:val="24"/>
          <w:szCs w:val="24"/>
        </w:rPr>
        <w:t>от 17.04</w:t>
      </w:r>
      <w:r w:rsidR="00FC0A7A">
        <w:rPr>
          <w:b/>
          <w:sz w:val="24"/>
          <w:szCs w:val="24"/>
        </w:rPr>
        <w:t xml:space="preserve">.2023г </w:t>
      </w:r>
      <w:r w:rsidR="00FC0A7A">
        <w:rPr>
          <w:b/>
          <w:sz w:val="24"/>
          <w:szCs w:val="24"/>
        </w:rPr>
        <w:tab/>
        <w:t xml:space="preserve">                         </w:t>
      </w:r>
      <w:r>
        <w:rPr>
          <w:b/>
          <w:sz w:val="24"/>
          <w:szCs w:val="24"/>
        </w:rPr>
        <w:t xml:space="preserve">   с.  Бобылевка</w:t>
      </w:r>
    </w:p>
    <w:p w:rsidR="001A0CDE" w:rsidRDefault="001A0CDE" w:rsidP="001A0CDE">
      <w:pPr>
        <w:ind w:firstLine="567"/>
        <w:rPr>
          <w:b/>
          <w:color w:val="000000"/>
          <w:sz w:val="28"/>
          <w:szCs w:val="28"/>
          <w:lang w:eastAsia="ar-SA"/>
        </w:rPr>
      </w:pPr>
    </w:p>
    <w:p w:rsidR="001A0CDE" w:rsidRPr="00951585" w:rsidRDefault="001A0CDE" w:rsidP="001A0CDE">
      <w:pPr>
        <w:rPr>
          <w:b/>
          <w:bCs/>
          <w:color w:val="000000"/>
          <w:sz w:val="24"/>
          <w:szCs w:val="24"/>
          <w:lang w:eastAsia="ar-SA"/>
        </w:rPr>
      </w:pPr>
      <w:r w:rsidRPr="00951585">
        <w:rPr>
          <w:b/>
          <w:color w:val="000000"/>
          <w:sz w:val="24"/>
          <w:szCs w:val="24"/>
          <w:lang w:eastAsia="ar-SA"/>
        </w:rPr>
        <w:t xml:space="preserve">О проекте внесения изменений </w:t>
      </w:r>
    </w:p>
    <w:p w:rsidR="001A0CDE" w:rsidRPr="00951585" w:rsidRDefault="001A0CDE" w:rsidP="001A0CDE">
      <w:pPr>
        <w:rPr>
          <w:b/>
          <w:bCs/>
          <w:color w:val="000000"/>
          <w:sz w:val="24"/>
          <w:szCs w:val="24"/>
          <w:lang w:eastAsia="ar-SA"/>
        </w:rPr>
      </w:pPr>
      <w:r w:rsidRPr="00951585">
        <w:rPr>
          <w:b/>
          <w:color w:val="000000"/>
          <w:sz w:val="24"/>
          <w:szCs w:val="24"/>
          <w:lang w:eastAsia="ar-SA"/>
        </w:rPr>
        <w:t>и дополн</w:t>
      </w:r>
      <w:r w:rsidR="00C75B0D">
        <w:rPr>
          <w:b/>
          <w:color w:val="000000"/>
          <w:sz w:val="24"/>
          <w:szCs w:val="24"/>
          <w:lang w:eastAsia="ar-SA"/>
        </w:rPr>
        <w:t>ений в Устав  Бобылевского</w:t>
      </w:r>
    </w:p>
    <w:p w:rsidR="001A0CDE" w:rsidRPr="00951585" w:rsidRDefault="001A0CDE" w:rsidP="001A0CDE">
      <w:pPr>
        <w:rPr>
          <w:b/>
          <w:bCs/>
          <w:color w:val="000000"/>
          <w:sz w:val="24"/>
          <w:szCs w:val="24"/>
          <w:lang w:eastAsia="ar-SA"/>
        </w:rPr>
      </w:pPr>
      <w:r w:rsidRPr="00951585">
        <w:rPr>
          <w:b/>
          <w:color w:val="000000"/>
          <w:sz w:val="24"/>
          <w:szCs w:val="24"/>
          <w:lang w:eastAsia="ar-SA"/>
        </w:rPr>
        <w:t xml:space="preserve">муниципального образования Романовского </w:t>
      </w:r>
    </w:p>
    <w:p w:rsidR="001A0CDE" w:rsidRPr="00951585" w:rsidRDefault="001A0CDE" w:rsidP="001A0CDE">
      <w:pPr>
        <w:rPr>
          <w:b/>
          <w:bCs/>
          <w:color w:val="000000"/>
          <w:sz w:val="24"/>
          <w:szCs w:val="24"/>
          <w:lang w:eastAsia="ar-SA"/>
        </w:rPr>
      </w:pPr>
      <w:r w:rsidRPr="00951585">
        <w:rPr>
          <w:b/>
          <w:color w:val="000000"/>
          <w:sz w:val="24"/>
          <w:szCs w:val="24"/>
          <w:lang w:eastAsia="ar-SA"/>
        </w:rPr>
        <w:t>муниципального района Саратовской области</w:t>
      </w:r>
    </w:p>
    <w:p w:rsidR="001A0CDE" w:rsidRPr="00951585" w:rsidRDefault="001A0CDE" w:rsidP="001A0CDE">
      <w:pPr>
        <w:ind w:firstLine="709"/>
        <w:jc w:val="right"/>
        <w:rPr>
          <w:sz w:val="24"/>
          <w:szCs w:val="24"/>
        </w:rPr>
      </w:pPr>
    </w:p>
    <w:p w:rsidR="001A0CDE" w:rsidRPr="00951585" w:rsidRDefault="001A0CDE" w:rsidP="001A0CDE">
      <w:pPr>
        <w:ind w:firstLine="709"/>
        <w:jc w:val="right"/>
        <w:rPr>
          <w:sz w:val="24"/>
          <w:szCs w:val="24"/>
        </w:rPr>
      </w:pPr>
    </w:p>
    <w:p w:rsidR="001A0CDE" w:rsidRPr="00951585" w:rsidRDefault="001A0CDE" w:rsidP="001A0CDE">
      <w:pPr>
        <w:overflowPunct/>
        <w:ind w:firstLine="709"/>
        <w:jc w:val="both"/>
        <w:rPr>
          <w:sz w:val="24"/>
          <w:szCs w:val="24"/>
        </w:rPr>
      </w:pPr>
      <w:r w:rsidRPr="00951585">
        <w:rPr>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w:t>
      </w:r>
      <w:proofErr w:type="gramStart"/>
      <w:r w:rsidRPr="00951585">
        <w:rPr>
          <w:sz w:val="24"/>
          <w:szCs w:val="24"/>
        </w:rPr>
        <w:t>от</w:t>
      </w:r>
      <w:proofErr w:type="gramEnd"/>
      <w:r w:rsidRPr="00951585">
        <w:rPr>
          <w:sz w:val="24"/>
          <w:szCs w:val="24"/>
        </w:rPr>
        <w:t xml:space="preserve"> </w:t>
      </w:r>
      <w:proofErr w:type="gramStart"/>
      <w:r w:rsidRPr="00951585">
        <w:rPr>
          <w:sz w:val="24"/>
          <w:szCs w:val="24"/>
        </w:rPr>
        <w:t>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 169-ЗСО «О внесении изменений в статью</w:t>
      </w:r>
      <w:proofErr w:type="gramEnd"/>
      <w:r w:rsidRPr="00951585">
        <w:rPr>
          <w:sz w:val="24"/>
          <w:szCs w:val="24"/>
        </w:rPr>
        <w:t xml:space="preserve"> 74 Устава (Основного закона) Саратовской обл</w:t>
      </w:r>
      <w:r w:rsidR="00C75B0D">
        <w:rPr>
          <w:sz w:val="24"/>
          <w:szCs w:val="24"/>
        </w:rPr>
        <w:t>асти, Устава   Бобылевского</w:t>
      </w:r>
      <w:r w:rsidRPr="00951585">
        <w:rPr>
          <w:sz w:val="24"/>
          <w:szCs w:val="24"/>
        </w:rPr>
        <w:t xml:space="preserve"> муниципального образ</w:t>
      </w:r>
      <w:r w:rsidR="00C75B0D">
        <w:rPr>
          <w:sz w:val="24"/>
          <w:szCs w:val="24"/>
        </w:rPr>
        <w:t>ования, Совет  Бобылевского</w:t>
      </w:r>
      <w:r w:rsidRPr="00951585">
        <w:rPr>
          <w:sz w:val="24"/>
          <w:szCs w:val="24"/>
        </w:rPr>
        <w:t xml:space="preserve"> муниципального образования </w:t>
      </w:r>
    </w:p>
    <w:p w:rsidR="001A0CDE" w:rsidRPr="00951585" w:rsidRDefault="001A0CDE" w:rsidP="001A0CDE">
      <w:pPr>
        <w:jc w:val="both"/>
        <w:rPr>
          <w:sz w:val="24"/>
          <w:szCs w:val="24"/>
        </w:rPr>
      </w:pPr>
    </w:p>
    <w:p w:rsidR="00C75B0D" w:rsidRDefault="00C75B0D" w:rsidP="001A0CDE">
      <w:pPr>
        <w:ind w:firstLine="709"/>
        <w:jc w:val="center"/>
        <w:rPr>
          <w:b/>
          <w:sz w:val="24"/>
          <w:szCs w:val="24"/>
        </w:rPr>
      </w:pPr>
    </w:p>
    <w:p w:rsidR="001A0CDE" w:rsidRPr="00951585" w:rsidRDefault="001A0CDE" w:rsidP="001A0CDE">
      <w:pPr>
        <w:ind w:firstLine="709"/>
        <w:jc w:val="center"/>
        <w:rPr>
          <w:b/>
          <w:sz w:val="24"/>
          <w:szCs w:val="24"/>
        </w:rPr>
      </w:pPr>
      <w:r w:rsidRPr="00951585">
        <w:rPr>
          <w:b/>
          <w:sz w:val="24"/>
          <w:szCs w:val="24"/>
        </w:rPr>
        <w:t>РЕШИЛ:</w:t>
      </w:r>
    </w:p>
    <w:p w:rsidR="00C75B0D" w:rsidRDefault="00C75B0D" w:rsidP="00C75B0D">
      <w:pPr>
        <w:jc w:val="both"/>
        <w:rPr>
          <w:b/>
          <w:sz w:val="24"/>
          <w:szCs w:val="24"/>
        </w:rPr>
      </w:pPr>
    </w:p>
    <w:p w:rsidR="00C75B0D" w:rsidRDefault="00C75B0D" w:rsidP="001A0CDE">
      <w:pPr>
        <w:ind w:firstLine="426"/>
        <w:jc w:val="both"/>
        <w:rPr>
          <w:b/>
          <w:sz w:val="24"/>
          <w:szCs w:val="24"/>
        </w:rPr>
      </w:pPr>
    </w:p>
    <w:p w:rsidR="00C75B0D" w:rsidRPr="00C75B0D" w:rsidRDefault="00C75B0D" w:rsidP="00C75B0D">
      <w:pPr>
        <w:ind w:firstLine="540"/>
        <w:jc w:val="both"/>
        <w:rPr>
          <w:sz w:val="28"/>
          <w:szCs w:val="28"/>
        </w:rPr>
      </w:pPr>
      <w:r w:rsidRPr="00C75B0D">
        <w:rPr>
          <w:sz w:val="28"/>
          <w:szCs w:val="28"/>
        </w:rPr>
        <w:t xml:space="preserve">1. Внести в Устав Бобылевского муниципального образования Романовского муниципального района Саратовской области от 19.05.2021 №86, принятый решением Совета Бобылевского муниципального образования Романовского муниципального района Саратовской </w:t>
      </w:r>
      <w:proofErr w:type="gramStart"/>
      <w:r w:rsidRPr="00C75B0D">
        <w:rPr>
          <w:sz w:val="28"/>
          <w:szCs w:val="28"/>
        </w:rPr>
        <w:t>области</w:t>
      </w:r>
      <w:proofErr w:type="gramEnd"/>
      <w:r w:rsidRPr="00C75B0D">
        <w:rPr>
          <w:sz w:val="28"/>
          <w:szCs w:val="28"/>
        </w:rPr>
        <w:t xml:space="preserve"> следующие изменения:</w:t>
      </w:r>
    </w:p>
    <w:p w:rsidR="00C75B0D" w:rsidRPr="00C75B0D" w:rsidRDefault="00C75B0D" w:rsidP="00C75B0D">
      <w:pPr>
        <w:overflowPunct/>
        <w:ind w:firstLine="540"/>
        <w:jc w:val="both"/>
        <w:outlineLvl w:val="0"/>
        <w:rPr>
          <w:sz w:val="28"/>
          <w:szCs w:val="28"/>
        </w:rPr>
      </w:pPr>
    </w:p>
    <w:p w:rsidR="00C75B0D" w:rsidRPr="00C75B0D" w:rsidRDefault="00C75B0D" w:rsidP="00C75B0D">
      <w:pPr>
        <w:overflowPunct/>
        <w:ind w:firstLine="540"/>
        <w:jc w:val="both"/>
        <w:rPr>
          <w:sz w:val="28"/>
          <w:szCs w:val="28"/>
        </w:rPr>
      </w:pPr>
      <w:r w:rsidRPr="00C75B0D">
        <w:rPr>
          <w:sz w:val="28"/>
          <w:szCs w:val="28"/>
        </w:rPr>
        <w:t>1.1. Устав  Бобылевского муниципального образования Романовского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C75B0D" w:rsidRPr="00C75B0D" w:rsidRDefault="00C75B0D" w:rsidP="00C75B0D">
      <w:pPr>
        <w:overflowPunct/>
        <w:jc w:val="both"/>
        <w:rPr>
          <w:sz w:val="28"/>
          <w:szCs w:val="28"/>
        </w:rPr>
      </w:pPr>
    </w:p>
    <w:p w:rsidR="00C75B0D" w:rsidRPr="00C75B0D" w:rsidRDefault="00C75B0D" w:rsidP="00C75B0D">
      <w:pPr>
        <w:overflowPunct/>
        <w:ind w:firstLine="540"/>
        <w:jc w:val="both"/>
        <w:rPr>
          <w:sz w:val="28"/>
          <w:szCs w:val="28"/>
        </w:rPr>
      </w:pPr>
      <w:r w:rsidRPr="00C75B0D">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C75B0D">
        <w:rPr>
          <w:sz w:val="28"/>
          <w:szCs w:val="28"/>
        </w:rPr>
        <w:lastRenderedPageBreak/>
        <w:t>отчитывается о деятельности</w:t>
      </w:r>
      <w:proofErr w:type="gramEnd"/>
      <w:r w:rsidRPr="00C75B0D">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C75B0D" w:rsidRPr="00C75B0D" w:rsidRDefault="00C75B0D" w:rsidP="00C75B0D">
      <w:pPr>
        <w:overflowPunct/>
        <w:ind w:firstLine="540"/>
        <w:jc w:val="both"/>
        <w:rPr>
          <w:sz w:val="28"/>
          <w:szCs w:val="28"/>
        </w:rPr>
      </w:pPr>
      <w:r w:rsidRPr="00C75B0D">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Бобылевского муниципального образования Романовского муниципального района Саратовской области. 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Предложения направляются главе муниципального образования не позднее, чем за 20 дней до дня проведения собрания.</w:t>
      </w:r>
      <w:r w:rsidRPr="00C75B0D">
        <w:rPr>
          <w:i/>
          <w:sz w:val="28"/>
          <w:szCs w:val="28"/>
        </w:rPr>
        <w:t xml:space="preserve"> </w:t>
      </w:r>
    </w:p>
    <w:p w:rsidR="00C75B0D" w:rsidRPr="00C75B0D" w:rsidRDefault="00C75B0D" w:rsidP="00C75B0D">
      <w:pPr>
        <w:overflowPunct/>
        <w:ind w:firstLine="540"/>
        <w:jc w:val="both"/>
        <w:rPr>
          <w:sz w:val="28"/>
          <w:szCs w:val="28"/>
        </w:rPr>
      </w:pPr>
      <w:r w:rsidRPr="00C75B0D">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C75B0D" w:rsidRPr="00C75B0D" w:rsidRDefault="00C75B0D" w:rsidP="00C75B0D">
      <w:pPr>
        <w:overflowPunct/>
        <w:ind w:firstLine="540"/>
        <w:jc w:val="both"/>
        <w:rPr>
          <w:sz w:val="28"/>
          <w:szCs w:val="28"/>
        </w:rPr>
      </w:pPr>
      <w:r w:rsidRPr="00C75B0D">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C75B0D" w:rsidRPr="00C75B0D" w:rsidRDefault="00C75B0D" w:rsidP="00C75B0D">
      <w:pPr>
        <w:overflowPunct/>
        <w:ind w:firstLine="540"/>
        <w:jc w:val="both"/>
        <w:rPr>
          <w:sz w:val="28"/>
          <w:szCs w:val="28"/>
        </w:rPr>
      </w:pPr>
      <w:bookmarkStart w:id="0" w:name="_Hlk127110177"/>
      <w:r w:rsidRPr="00C75B0D">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C75B0D" w:rsidRPr="00C75B0D" w:rsidRDefault="00C75B0D" w:rsidP="00C75B0D">
      <w:pPr>
        <w:overflowPunct/>
        <w:ind w:firstLine="540"/>
        <w:jc w:val="both"/>
        <w:rPr>
          <w:sz w:val="28"/>
          <w:szCs w:val="28"/>
        </w:rPr>
      </w:pPr>
      <w:r w:rsidRPr="00C75B0D">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C75B0D" w:rsidRPr="00C75B0D" w:rsidRDefault="00C75B0D" w:rsidP="00C75B0D">
      <w:pPr>
        <w:overflowPunct/>
        <w:ind w:firstLine="540"/>
        <w:jc w:val="both"/>
        <w:rPr>
          <w:sz w:val="28"/>
          <w:szCs w:val="28"/>
        </w:rPr>
      </w:pPr>
      <w:r w:rsidRPr="00C75B0D">
        <w:rPr>
          <w:sz w:val="28"/>
          <w:szCs w:val="28"/>
        </w:rPr>
        <w:t>4. По завершении выступления все желающие могут задать вопросы главе муниципального образования.</w:t>
      </w:r>
    </w:p>
    <w:p w:rsidR="00C75B0D" w:rsidRPr="00C75B0D" w:rsidRDefault="00C75B0D" w:rsidP="00C75B0D">
      <w:pPr>
        <w:overflowPunct/>
        <w:ind w:firstLine="540"/>
        <w:jc w:val="both"/>
        <w:rPr>
          <w:sz w:val="28"/>
          <w:szCs w:val="28"/>
        </w:rPr>
      </w:pPr>
      <w:r w:rsidRPr="00C75B0D">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C75B0D" w:rsidRPr="00C75B0D" w:rsidRDefault="00C75B0D" w:rsidP="00C75B0D">
      <w:pPr>
        <w:overflowPunct/>
        <w:ind w:firstLine="540"/>
        <w:jc w:val="both"/>
        <w:rPr>
          <w:sz w:val="28"/>
          <w:szCs w:val="28"/>
        </w:rPr>
      </w:pPr>
      <w:r w:rsidRPr="00C75B0D">
        <w:rPr>
          <w:sz w:val="28"/>
          <w:szCs w:val="28"/>
        </w:rPr>
        <w:t xml:space="preserve">6. Во время отчета главы муниципального образования перед населением ведется протокол. </w:t>
      </w:r>
    </w:p>
    <w:p w:rsidR="00C75B0D" w:rsidRPr="00C75B0D" w:rsidRDefault="00C75B0D" w:rsidP="00C75B0D">
      <w:pPr>
        <w:overflowPunct/>
        <w:ind w:firstLine="540"/>
        <w:jc w:val="both"/>
        <w:rPr>
          <w:sz w:val="28"/>
          <w:szCs w:val="28"/>
        </w:rPr>
      </w:pPr>
      <w:r w:rsidRPr="00C75B0D">
        <w:rPr>
          <w:sz w:val="28"/>
          <w:szCs w:val="28"/>
        </w:rPr>
        <w:t xml:space="preserve">Протокол оформляется в течение 7 дней и утверждается главой муниципального образования. </w:t>
      </w:r>
    </w:p>
    <w:p w:rsidR="00C75B0D" w:rsidRPr="00C75B0D" w:rsidRDefault="00C75B0D" w:rsidP="00C75B0D">
      <w:pPr>
        <w:overflowPunct/>
        <w:ind w:firstLine="540"/>
        <w:jc w:val="both"/>
        <w:rPr>
          <w:sz w:val="28"/>
          <w:szCs w:val="28"/>
        </w:rPr>
      </w:pPr>
      <w:r w:rsidRPr="00C75B0D">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C75B0D" w:rsidRPr="00C75B0D" w:rsidRDefault="00C75B0D" w:rsidP="00C75B0D">
      <w:pPr>
        <w:overflowPunct/>
        <w:ind w:firstLine="540"/>
        <w:jc w:val="both"/>
        <w:rPr>
          <w:sz w:val="28"/>
          <w:szCs w:val="28"/>
        </w:rPr>
      </w:pPr>
      <w:r w:rsidRPr="00C75B0D">
        <w:rPr>
          <w:sz w:val="28"/>
          <w:szCs w:val="28"/>
        </w:rPr>
        <w:lastRenderedPageBreak/>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1.2. В части 7 статьи 8 (</w:t>
      </w:r>
      <w:r w:rsidRPr="00C75B0D">
        <w:rPr>
          <w:b/>
          <w:sz w:val="28"/>
          <w:szCs w:val="28"/>
        </w:rPr>
        <w:t>Голосование по отзыву д</w:t>
      </w:r>
      <w:r w:rsidR="00142329">
        <w:rPr>
          <w:b/>
          <w:sz w:val="28"/>
          <w:szCs w:val="28"/>
        </w:rPr>
        <w:t xml:space="preserve">епутата  совета, </w:t>
      </w:r>
      <w:r w:rsidRPr="00C75B0D">
        <w:rPr>
          <w:b/>
          <w:sz w:val="28"/>
          <w:szCs w:val="28"/>
        </w:rPr>
        <w:t xml:space="preserve"> главы муниципального образования)</w:t>
      </w:r>
      <w:r w:rsidRPr="00C75B0D">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1.3. В части 7 статьи 24 (</w:t>
      </w:r>
      <w:r w:rsidRPr="00C75B0D">
        <w:rPr>
          <w:b/>
          <w:sz w:val="28"/>
          <w:szCs w:val="28"/>
        </w:rPr>
        <w:t xml:space="preserve">Порядок самороспуска </w:t>
      </w:r>
      <w:r w:rsidR="00142329">
        <w:rPr>
          <w:b/>
          <w:sz w:val="28"/>
          <w:szCs w:val="28"/>
        </w:rPr>
        <w:t xml:space="preserve"> совета</w:t>
      </w:r>
      <w:r w:rsidRPr="00C75B0D">
        <w:rPr>
          <w:b/>
          <w:sz w:val="28"/>
          <w:szCs w:val="28"/>
        </w:rPr>
        <w:t xml:space="preserve"> муниципального образования)</w:t>
      </w:r>
      <w:r w:rsidRPr="00C75B0D">
        <w:rPr>
          <w:sz w:val="28"/>
          <w:szCs w:val="28"/>
        </w:rPr>
        <w:t xml:space="preserve">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1.4. В</w:t>
      </w:r>
      <w:r w:rsidR="00142329">
        <w:rPr>
          <w:sz w:val="28"/>
          <w:szCs w:val="28"/>
        </w:rPr>
        <w:t xml:space="preserve"> подпунктах а)</w:t>
      </w:r>
      <w:proofErr w:type="gramStart"/>
      <w:r w:rsidR="00142329">
        <w:rPr>
          <w:sz w:val="28"/>
          <w:szCs w:val="28"/>
        </w:rPr>
        <w:t>,б</w:t>
      </w:r>
      <w:proofErr w:type="gramEnd"/>
      <w:r w:rsidR="00142329">
        <w:rPr>
          <w:sz w:val="28"/>
          <w:szCs w:val="28"/>
        </w:rPr>
        <w:t>), пункта</w:t>
      </w:r>
      <w:r w:rsidR="008A4185">
        <w:rPr>
          <w:sz w:val="28"/>
          <w:szCs w:val="28"/>
        </w:rPr>
        <w:t xml:space="preserve"> </w:t>
      </w:r>
      <w:r w:rsidR="00142329">
        <w:rPr>
          <w:sz w:val="28"/>
          <w:szCs w:val="28"/>
        </w:rPr>
        <w:t>2</w:t>
      </w:r>
      <w:r w:rsidR="008A4185">
        <w:rPr>
          <w:sz w:val="28"/>
          <w:szCs w:val="28"/>
        </w:rPr>
        <w:t xml:space="preserve"> </w:t>
      </w:r>
      <w:r w:rsidRPr="00C75B0D">
        <w:rPr>
          <w:sz w:val="28"/>
          <w:szCs w:val="28"/>
        </w:rPr>
        <w:t xml:space="preserve"> части 8 статьи 25 (</w:t>
      </w:r>
      <w:r w:rsidRPr="00C75B0D">
        <w:rPr>
          <w:b/>
          <w:sz w:val="28"/>
          <w:szCs w:val="28"/>
        </w:rPr>
        <w:t>Статус депутата</w:t>
      </w:r>
      <w:r w:rsidR="00142329">
        <w:rPr>
          <w:b/>
          <w:sz w:val="28"/>
          <w:szCs w:val="28"/>
        </w:rPr>
        <w:t xml:space="preserve"> совета </w:t>
      </w:r>
      <w:r w:rsidRPr="00C75B0D">
        <w:rPr>
          <w:b/>
          <w:sz w:val="28"/>
          <w:szCs w:val="28"/>
        </w:rPr>
        <w:t xml:space="preserve"> муниципального образования)</w:t>
      </w:r>
      <w:r w:rsidRPr="00C75B0D">
        <w:rPr>
          <w:sz w:val="28"/>
          <w:szCs w:val="28"/>
        </w:rPr>
        <w:t xml:space="preserve"> слова «аппарате избирательной комиссии муниципального образования» исключить;</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 xml:space="preserve">1.5. Статью 36 </w:t>
      </w:r>
      <w:r w:rsidRPr="00C75B0D">
        <w:rPr>
          <w:b/>
          <w:sz w:val="28"/>
          <w:szCs w:val="28"/>
        </w:rPr>
        <w:t>(Избирательная комиссия муниципального образования)</w:t>
      </w:r>
      <w:r w:rsidRPr="00C75B0D">
        <w:rPr>
          <w:sz w:val="28"/>
          <w:szCs w:val="28"/>
        </w:rPr>
        <w:t xml:space="preserve"> исключить; </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1.6. Часть 2 статьи 5  изложить в следующей редакции:</w:t>
      </w:r>
    </w:p>
    <w:p w:rsidR="00C75B0D" w:rsidRPr="00C75B0D" w:rsidRDefault="00C75B0D" w:rsidP="00C75B0D">
      <w:pPr>
        <w:overflowPunct/>
        <w:ind w:firstLine="540"/>
        <w:jc w:val="both"/>
        <w:rPr>
          <w:sz w:val="28"/>
          <w:szCs w:val="28"/>
        </w:rPr>
      </w:pPr>
    </w:p>
    <w:p w:rsidR="00C75B0D" w:rsidRPr="00C75B0D" w:rsidRDefault="00C75B0D" w:rsidP="00C75B0D">
      <w:pPr>
        <w:overflowPunct/>
        <w:autoSpaceDE/>
        <w:adjustRightInd/>
        <w:ind w:firstLine="540"/>
        <w:jc w:val="both"/>
        <w:rPr>
          <w:sz w:val="28"/>
          <w:szCs w:val="28"/>
        </w:rPr>
      </w:pPr>
      <w:r w:rsidRPr="00C75B0D">
        <w:rPr>
          <w:sz w:val="28"/>
          <w:szCs w:val="28"/>
        </w:rPr>
        <w:t xml:space="preserve">«2. </w:t>
      </w:r>
      <w:proofErr w:type="gramStart"/>
      <w:r w:rsidRPr="00C75B0D">
        <w:rPr>
          <w:sz w:val="28"/>
          <w:szCs w:val="28"/>
        </w:rPr>
        <w:t>Староста сельского населенного пункта Бобылевского муниципального образования Романовского муниципального района Саратовской назначается Советом Бобылевского муниципального образования Романовского муниципального района Саратовской,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w:t>
      </w:r>
      <w:proofErr w:type="gramEnd"/>
      <w:r w:rsidRPr="00C75B0D">
        <w:rPr>
          <w:sz w:val="28"/>
          <w:szCs w:val="28"/>
        </w:rPr>
        <w:t xml:space="preserve"> жилое помещение, расположенное на территории данного сельского населенного пункта»;</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1.7. Часть 3 статьи 5 изложить в следующей редакции:</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 xml:space="preserve">«3. </w:t>
      </w:r>
      <w:proofErr w:type="gramStart"/>
      <w:r w:rsidRPr="00C75B0D">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C75B0D">
        <w:rPr>
          <w:sz w:val="28"/>
          <w:szCs w:val="28"/>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1.8. Пункт 1) части 4 статьи 5  изложить в следующей редакции:</w:t>
      </w:r>
    </w:p>
    <w:p w:rsidR="00C75B0D" w:rsidRPr="00C75B0D" w:rsidRDefault="00C75B0D" w:rsidP="00C75B0D">
      <w:pPr>
        <w:overflowPunct/>
        <w:ind w:firstLine="540"/>
        <w:jc w:val="both"/>
        <w:rPr>
          <w:sz w:val="28"/>
          <w:szCs w:val="28"/>
        </w:rPr>
      </w:pPr>
    </w:p>
    <w:p w:rsidR="00C75B0D" w:rsidRPr="00C75B0D" w:rsidRDefault="00C75B0D" w:rsidP="00C75B0D">
      <w:pPr>
        <w:overflowPunct/>
        <w:ind w:firstLine="540"/>
        <w:jc w:val="both"/>
        <w:rPr>
          <w:sz w:val="28"/>
          <w:szCs w:val="28"/>
        </w:rPr>
      </w:pPr>
      <w:r w:rsidRPr="00C75B0D">
        <w:rPr>
          <w:sz w:val="28"/>
          <w:szCs w:val="28"/>
        </w:rPr>
        <w:t xml:space="preserve">«1) </w:t>
      </w:r>
      <w:proofErr w:type="gramStart"/>
      <w:r w:rsidRPr="00C75B0D">
        <w:rPr>
          <w:sz w:val="28"/>
          <w:szCs w:val="28"/>
        </w:rPr>
        <w:t>замещающее</w:t>
      </w:r>
      <w:proofErr w:type="gramEnd"/>
      <w:r w:rsidRPr="00C75B0D">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75B0D" w:rsidRPr="00C75B0D" w:rsidRDefault="00C75B0D" w:rsidP="00C75B0D">
      <w:pPr>
        <w:overflowPunct/>
        <w:ind w:firstLine="540"/>
        <w:jc w:val="both"/>
        <w:rPr>
          <w:sz w:val="28"/>
          <w:szCs w:val="28"/>
        </w:rPr>
      </w:pPr>
    </w:p>
    <w:p w:rsidR="00142329" w:rsidRDefault="00C75B0D" w:rsidP="00142329">
      <w:pPr>
        <w:overflowPunct/>
        <w:ind w:firstLine="540"/>
        <w:jc w:val="both"/>
        <w:rPr>
          <w:sz w:val="28"/>
          <w:szCs w:val="28"/>
        </w:rPr>
      </w:pPr>
      <w:r w:rsidRPr="00C75B0D">
        <w:rPr>
          <w:sz w:val="28"/>
          <w:szCs w:val="28"/>
        </w:rPr>
        <w:t xml:space="preserve">1.9. Статью 25 </w:t>
      </w:r>
      <w:r w:rsidRPr="00C75B0D">
        <w:rPr>
          <w:b/>
          <w:sz w:val="28"/>
          <w:szCs w:val="28"/>
        </w:rPr>
        <w:t>(Статус депутата</w:t>
      </w:r>
      <w:r w:rsidR="00142329">
        <w:rPr>
          <w:b/>
          <w:sz w:val="28"/>
          <w:szCs w:val="28"/>
        </w:rPr>
        <w:t xml:space="preserve"> совета </w:t>
      </w:r>
      <w:r w:rsidRPr="00C75B0D">
        <w:rPr>
          <w:b/>
          <w:sz w:val="28"/>
          <w:szCs w:val="28"/>
        </w:rPr>
        <w:t xml:space="preserve"> муниципального образования)</w:t>
      </w:r>
      <w:r w:rsidRPr="00C75B0D">
        <w:rPr>
          <w:sz w:val="28"/>
          <w:szCs w:val="28"/>
        </w:rPr>
        <w:t xml:space="preserve"> дополнить частью 15. следующего содержания:</w:t>
      </w:r>
    </w:p>
    <w:p w:rsidR="00142329" w:rsidRPr="00C75B0D" w:rsidRDefault="00142329" w:rsidP="00142329">
      <w:pPr>
        <w:overflowPunct/>
        <w:ind w:firstLine="540"/>
        <w:jc w:val="both"/>
        <w:rPr>
          <w:sz w:val="28"/>
          <w:szCs w:val="28"/>
        </w:rPr>
      </w:pPr>
      <w:r w:rsidRPr="00142329">
        <w:rPr>
          <w:sz w:val="28"/>
          <w:szCs w:val="28"/>
        </w:rPr>
        <w:t xml:space="preserve"> </w:t>
      </w:r>
      <w:r>
        <w:rPr>
          <w:sz w:val="28"/>
          <w:szCs w:val="28"/>
        </w:rPr>
        <w:t>«</w:t>
      </w:r>
      <w:r w:rsidRPr="00C75B0D">
        <w:rPr>
          <w:sz w:val="28"/>
          <w:szCs w:val="28"/>
        </w:rPr>
        <w:t>15. Полномочия депутата Совета Бобылевского муниципального образования Романовского муниципального района Саратовской области прекращаются досрочно решением Совета Бобылевского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Совета Бобылевского муниципального образования Романовского муниципального района Саратовской области в течение шести месяцев подряд»;</w:t>
      </w:r>
    </w:p>
    <w:p w:rsidR="00C75B0D" w:rsidRPr="00C75B0D" w:rsidRDefault="00C75B0D" w:rsidP="00C75B0D">
      <w:pPr>
        <w:overflowPunct/>
        <w:ind w:firstLine="540"/>
        <w:jc w:val="both"/>
        <w:rPr>
          <w:sz w:val="28"/>
          <w:szCs w:val="28"/>
        </w:rPr>
      </w:pPr>
    </w:p>
    <w:p w:rsidR="00142329" w:rsidRDefault="00142329" w:rsidP="00C75B0D">
      <w:pPr>
        <w:overflowPunct/>
        <w:ind w:firstLine="540"/>
        <w:jc w:val="both"/>
        <w:rPr>
          <w:sz w:val="28"/>
          <w:szCs w:val="28"/>
        </w:rPr>
      </w:pPr>
    </w:p>
    <w:p w:rsidR="00C75B0D" w:rsidRPr="00C75B0D" w:rsidRDefault="00142329" w:rsidP="00C75B0D">
      <w:pPr>
        <w:overflowPunct/>
        <w:ind w:firstLine="540"/>
        <w:jc w:val="both"/>
        <w:rPr>
          <w:sz w:val="28"/>
          <w:szCs w:val="28"/>
        </w:rPr>
      </w:pPr>
      <w:r>
        <w:rPr>
          <w:sz w:val="28"/>
          <w:szCs w:val="28"/>
        </w:rPr>
        <w:t>1.10.</w:t>
      </w:r>
      <w:r w:rsidR="008A4185">
        <w:rPr>
          <w:sz w:val="28"/>
          <w:szCs w:val="28"/>
        </w:rPr>
        <w:t xml:space="preserve"> </w:t>
      </w:r>
      <w:bookmarkStart w:id="1" w:name="_GoBack"/>
      <w:bookmarkEnd w:id="1"/>
      <w:r>
        <w:rPr>
          <w:sz w:val="28"/>
          <w:szCs w:val="28"/>
        </w:rPr>
        <w:t>В части 9 статьи 19 слова «председатель избирательной комиссии поселения» исключить.</w:t>
      </w:r>
    </w:p>
    <w:p w:rsidR="00142329" w:rsidRDefault="00142329" w:rsidP="00C75B0D">
      <w:pPr>
        <w:overflowPunct/>
        <w:ind w:firstLine="540"/>
        <w:jc w:val="both"/>
        <w:rPr>
          <w:sz w:val="28"/>
          <w:szCs w:val="28"/>
        </w:rPr>
      </w:pPr>
    </w:p>
    <w:p w:rsidR="00C75B0D" w:rsidRPr="00C75B0D" w:rsidRDefault="00C75B0D" w:rsidP="00C75B0D">
      <w:pPr>
        <w:overflowPunct/>
        <w:ind w:firstLine="540"/>
        <w:jc w:val="both"/>
        <w:rPr>
          <w:sz w:val="28"/>
          <w:szCs w:val="28"/>
        </w:rPr>
      </w:pPr>
    </w:p>
    <w:p w:rsidR="00C75B0D" w:rsidRPr="00C75B0D" w:rsidRDefault="00C75B0D" w:rsidP="00C75B0D">
      <w:pPr>
        <w:jc w:val="both"/>
        <w:rPr>
          <w:b/>
          <w:spacing w:val="10"/>
          <w:sz w:val="28"/>
          <w:szCs w:val="28"/>
        </w:rPr>
      </w:pPr>
      <w:r w:rsidRPr="00C75B0D">
        <w:rPr>
          <w:sz w:val="28"/>
          <w:szCs w:val="28"/>
        </w:rPr>
        <w:t xml:space="preserve">        2. Провести публичные слушания по проекту</w:t>
      </w:r>
      <w:r w:rsidRPr="00C75B0D">
        <w:rPr>
          <w:spacing w:val="10"/>
          <w:sz w:val="28"/>
          <w:szCs w:val="28"/>
        </w:rPr>
        <w:t xml:space="preserve">  внесения изменений Устава Бобылевского муниципального образования Романовского муниципального района Саратовской области </w:t>
      </w:r>
      <w:proofErr w:type="gramStart"/>
      <w:r w:rsidRPr="00C75B0D">
        <w:rPr>
          <w:spacing w:val="10"/>
          <w:sz w:val="28"/>
          <w:szCs w:val="28"/>
        </w:rPr>
        <w:t xml:space="preserve">( </w:t>
      </w:r>
      <w:proofErr w:type="gramEnd"/>
      <w:r w:rsidRPr="00C75B0D">
        <w:rPr>
          <w:spacing w:val="10"/>
          <w:sz w:val="28"/>
          <w:szCs w:val="28"/>
        </w:rPr>
        <w:t>Далее Бобылевского МО )</w:t>
      </w:r>
      <w:r w:rsidR="00567B0C">
        <w:rPr>
          <w:sz w:val="28"/>
          <w:szCs w:val="28"/>
        </w:rPr>
        <w:t>02.05</w:t>
      </w:r>
      <w:r w:rsidRPr="00C75B0D">
        <w:rPr>
          <w:sz w:val="28"/>
          <w:szCs w:val="28"/>
        </w:rPr>
        <w:t xml:space="preserve">.2023 года в </w:t>
      </w:r>
      <w:r w:rsidR="00567B0C">
        <w:rPr>
          <w:sz w:val="28"/>
          <w:szCs w:val="28"/>
        </w:rPr>
        <w:t>11</w:t>
      </w:r>
      <w:r w:rsidR="00567B0C">
        <w:rPr>
          <w:color w:val="000000"/>
          <w:sz w:val="28"/>
          <w:szCs w:val="28"/>
        </w:rPr>
        <w:t>:</w:t>
      </w:r>
      <w:r w:rsidRPr="00C75B0D">
        <w:rPr>
          <w:color w:val="000000"/>
          <w:sz w:val="28"/>
          <w:szCs w:val="28"/>
        </w:rPr>
        <w:t>00 часов в здании  Бобылевского  СДК  по адресу:412280 Саратовская область, Романовский район, с.Бобылевка, ул. Молодежная, д.8А.</w:t>
      </w:r>
      <w:r w:rsidRPr="00C75B0D">
        <w:rPr>
          <w:sz w:val="28"/>
          <w:szCs w:val="28"/>
        </w:rPr>
        <w:t xml:space="preserve">   </w:t>
      </w:r>
    </w:p>
    <w:p w:rsidR="00C75B0D" w:rsidRPr="00C75B0D" w:rsidRDefault="00C75B0D" w:rsidP="00C75B0D">
      <w:pPr>
        <w:jc w:val="both"/>
        <w:rPr>
          <w:b/>
          <w:sz w:val="28"/>
          <w:szCs w:val="28"/>
        </w:rPr>
      </w:pPr>
      <w:r w:rsidRPr="00C75B0D">
        <w:rPr>
          <w:sz w:val="28"/>
          <w:szCs w:val="28"/>
        </w:rPr>
        <w:t xml:space="preserve">       3. Установить следующий порядок учета предложений и участия граждан в обсуждении проекта внесения изменений и дополнений в Устав Бобылевского муниципального образования Романовского муниципального района Саратовской области:</w:t>
      </w:r>
    </w:p>
    <w:p w:rsidR="00C75B0D" w:rsidRPr="00C75B0D" w:rsidRDefault="00C75B0D" w:rsidP="00C75B0D">
      <w:pPr>
        <w:rPr>
          <w:b/>
          <w:sz w:val="28"/>
          <w:szCs w:val="28"/>
        </w:rPr>
      </w:pPr>
      <w:r w:rsidRPr="00C75B0D">
        <w:rPr>
          <w:sz w:val="28"/>
          <w:szCs w:val="28"/>
        </w:rPr>
        <w:t>предложения принимаются от граждан и организаций в письменном виде Советом депутатов Бобылевского муниципального образования ежедневно с 8 до 17 часов (кроме субботы и воскресенья) по адресу:</w:t>
      </w:r>
      <w:r w:rsidRPr="00C75B0D">
        <w:rPr>
          <w:color w:val="000000"/>
          <w:sz w:val="28"/>
          <w:szCs w:val="28"/>
        </w:rPr>
        <w:t xml:space="preserve"> 412280 Саратовская область, Романовский район, с.Бобылевка</w:t>
      </w:r>
      <w:proofErr w:type="gramStart"/>
      <w:r w:rsidRPr="00C75B0D">
        <w:rPr>
          <w:color w:val="000000"/>
          <w:sz w:val="28"/>
          <w:szCs w:val="28"/>
        </w:rPr>
        <w:t xml:space="preserve"> ,</w:t>
      </w:r>
      <w:proofErr w:type="gramEnd"/>
      <w:r w:rsidRPr="00C75B0D">
        <w:rPr>
          <w:color w:val="000000"/>
          <w:sz w:val="28"/>
          <w:szCs w:val="28"/>
        </w:rPr>
        <w:t xml:space="preserve"> ул. Центральная, д.1А.</w:t>
      </w:r>
      <w:r w:rsidRPr="00C75B0D">
        <w:rPr>
          <w:sz w:val="28"/>
          <w:szCs w:val="28"/>
        </w:rPr>
        <w:t xml:space="preserve">   со дня официального опубликования данного решения.</w:t>
      </w:r>
    </w:p>
    <w:p w:rsidR="00C75B0D" w:rsidRPr="00C75B0D" w:rsidRDefault="00C75B0D" w:rsidP="00C75B0D">
      <w:pPr>
        <w:overflowPunct/>
        <w:autoSpaceDE/>
        <w:adjustRightInd/>
        <w:rPr>
          <w:rFonts w:eastAsia="Calibri"/>
          <w:sz w:val="28"/>
          <w:szCs w:val="28"/>
          <w:lang w:eastAsia="en-US"/>
        </w:rPr>
      </w:pPr>
      <w:r w:rsidRPr="00C75B0D">
        <w:rPr>
          <w:rFonts w:eastAsia="Calibri"/>
          <w:sz w:val="28"/>
          <w:szCs w:val="28"/>
          <w:lang w:eastAsia="en-US"/>
        </w:rPr>
        <w:t xml:space="preserve">    4. Создать комиссию по проведению публичных слушаний в составе:</w:t>
      </w:r>
    </w:p>
    <w:p w:rsidR="00C75B0D" w:rsidRPr="00C75B0D" w:rsidRDefault="00C75B0D" w:rsidP="00C75B0D">
      <w:pPr>
        <w:overflowPunct/>
        <w:autoSpaceDE/>
        <w:adjustRightInd/>
        <w:rPr>
          <w:rFonts w:eastAsia="Calibri"/>
          <w:sz w:val="28"/>
          <w:szCs w:val="28"/>
          <w:lang w:eastAsia="en-US"/>
        </w:rPr>
      </w:pPr>
      <w:r w:rsidRPr="00C75B0D">
        <w:rPr>
          <w:rFonts w:eastAsia="Calibri"/>
          <w:sz w:val="28"/>
          <w:szCs w:val="28"/>
          <w:lang w:eastAsia="en-US"/>
        </w:rPr>
        <w:t xml:space="preserve">                  - Сложеникин А.И.- глава МО, депутат Совета.</w:t>
      </w:r>
    </w:p>
    <w:p w:rsidR="00C75B0D" w:rsidRPr="00C75B0D" w:rsidRDefault="00C75B0D" w:rsidP="00C75B0D">
      <w:pPr>
        <w:overflowPunct/>
        <w:autoSpaceDE/>
        <w:adjustRightInd/>
        <w:rPr>
          <w:rFonts w:eastAsia="Calibri"/>
          <w:sz w:val="28"/>
          <w:szCs w:val="28"/>
          <w:lang w:eastAsia="en-US"/>
        </w:rPr>
      </w:pPr>
      <w:r w:rsidRPr="00C75B0D">
        <w:rPr>
          <w:rFonts w:eastAsia="Calibri"/>
          <w:sz w:val="28"/>
          <w:szCs w:val="28"/>
          <w:lang w:eastAsia="en-US"/>
        </w:rPr>
        <w:lastRenderedPageBreak/>
        <w:t xml:space="preserve">                  - Коростылева Н.В. – депутат Совета;</w:t>
      </w:r>
    </w:p>
    <w:p w:rsidR="00C75B0D" w:rsidRPr="00C75B0D" w:rsidRDefault="00C75B0D" w:rsidP="00C75B0D">
      <w:pPr>
        <w:overflowPunct/>
        <w:autoSpaceDE/>
        <w:adjustRightInd/>
        <w:rPr>
          <w:rFonts w:eastAsia="Calibri"/>
          <w:sz w:val="28"/>
          <w:szCs w:val="28"/>
          <w:lang w:eastAsia="en-US"/>
        </w:rPr>
      </w:pPr>
      <w:r w:rsidRPr="00C75B0D">
        <w:rPr>
          <w:rFonts w:eastAsia="Calibri"/>
          <w:sz w:val="28"/>
          <w:szCs w:val="28"/>
          <w:lang w:eastAsia="en-US"/>
        </w:rPr>
        <w:t xml:space="preserve">                  - </w:t>
      </w:r>
      <w:proofErr w:type="spellStart"/>
      <w:r w:rsidRPr="00C75B0D">
        <w:rPr>
          <w:rFonts w:eastAsia="Calibri"/>
          <w:sz w:val="28"/>
          <w:szCs w:val="28"/>
          <w:lang w:eastAsia="en-US"/>
        </w:rPr>
        <w:t>Лунегова</w:t>
      </w:r>
      <w:proofErr w:type="spellEnd"/>
      <w:r w:rsidRPr="00C75B0D">
        <w:rPr>
          <w:rFonts w:eastAsia="Calibri"/>
          <w:sz w:val="28"/>
          <w:szCs w:val="28"/>
          <w:lang w:eastAsia="en-US"/>
        </w:rPr>
        <w:t xml:space="preserve"> Л.Н, – депутат Совета.</w:t>
      </w:r>
    </w:p>
    <w:p w:rsidR="00C75B0D" w:rsidRPr="00C75B0D" w:rsidRDefault="00C75B0D" w:rsidP="00C75B0D">
      <w:pPr>
        <w:ind w:firstLine="540"/>
        <w:jc w:val="both"/>
        <w:rPr>
          <w:sz w:val="28"/>
          <w:szCs w:val="28"/>
        </w:rPr>
      </w:pPr>
      <w:r w:rsidRPr="00C75B0D">
        <w:rPr>
          <w:sz w:val="28"/>
          <w:szCs w:val="28"/>
        </w:rPr>
        <w:t>5. Настоящее решение вступает в силу с момента официального обнародования (опубликования) после его государственной регистрации.</w:t>
      </w:r>
    </w:p>
    <w:p w:rsidR="00C75B0D" w:rsidRPr="00C75B0D" w:rsidRDefault="00C75B0D" w:rsidP="00C75B0D">
      <w:pPr>
        <w:overflowPunct/>
        <w:ind w:firstLine="540"/>
        <w:jc w:val="both"/>
        <w:rPr>
          <w:sz w:val="28"/>
          <w:szCs w:val="28"/>
        </w:rPr>
      </w:pPr>
      <w:r w:rsidRPr="00C75B0D">
        <w:rPr>
          <w:sz w:val="28"/>
          <w:szCs w:val="28"/>
        </w:rPr>
        <w:t xml:space="preserve">6.  Настоящее решение подлежит обнародованию в информационном сборнике "Бобылевский вестник" и размещению на официальном сайте Бобылевского муниципального образования </w:t>
      </w:r>
      <w:hyperlink r:id="rId6" w:history="1">
        <w:r w:rsidRPr="00C75B0D">
          <w:rPr>
            <w:b/>
            <w:bCs/>
            <w:color w:val="0000FF"/>
            <w:sz w:val="28"/>
            <w:szCs w:val="28"/>
            <w:u w:val="single"/>
          </w:rPr>
          <w:t>https://</w:t>
        </w:r>
        <w:proofErr w:type="spellStart"/>
        <w:r w:rsidRPr="00C75B0D">
          <w:rPr>
            <w:b/>
            <w:bCs/>
            <w:color w:val="0000FF"/>
            <w:sz w:val="28"/>
            <w:szCs w:val="28"/>
            <w:u w:val="single"/>
            <w:lang w:val="en-US"/>
          </w:rPr>
          <w:t>bobylevskoe</w:t>
        </w:r>
        <w:proofErr w:type="spellEnd"/>
        <w:r w:rsidRPr="00C75B0D">
          <w:rPr>
            <w:b/>
            <w:bCs/>
            <w:color w:val="0000FF"/>
            <w:sz w:val="28"/>
            <w:szCs w:val="28"/>
            <w:u w:val="single"/>
          </w:rPr>
          <w:t>-r64.gosweb.gosuslugi.ru</w:t>
        </w:r>
      </w:hyperlink>
    </w:p>
    <w:p w:rsidR="00604948" w:rsidRPr="00604948" w:rsidRDefault="00604948" w:rsidP="00604948">
      <w:pPr>
        <w:widowControl w:val="0"/>
        <w:overflowPunct/>
        <w:rPr>
          <w:b/>
          <w:sz w:val="28"/>
          <w:szCs w:val="28"/>
        </w:rPr>
      </w:pPr>
      <w:r w:rsidRPr="00604948">
        <w:rPr>
          <w:rFonts w:eastAsia="Calibri"/>
          <w:color w:val="000000"/>
          <w:sz w:val="28"/>
          <w:szCs w:val="28"/>
          <w:lang w:eastAsia="en-US"/>
        </w:rPr>
        <w:t xml:space="preserve">          7.</w:t>
      </w:r>
      <w:r w:rsidRPr="00604948">
        <w:rPr>
          <w:rFonts w:eastAsia="Calibri"/>
          <w:sz w:val="28"/>
          <w:szCs w:val="28"/>
          <w:lang w:eastAsia="en-US"/>
        </w:rPr>
        <w:t xml:space="preserve">   </w:t>
      </w:r>
      <w:proofErr w:type="gramStart"/>
      <w:r w:rsidRPr="00604948">
        <w:rPr>
          <w:rFonts w:eastAsia="Calibri"/>
          <w:sz w:val="28"/>
          <w:szCs w:val="28"/>
          <w:lang w:eastAsia="en-US"/>
        </w:rPr>
        <w:t>Контроль за</w:t>
      </w:r>
      <w:proofErr w:type="gramEnd"/>
      <w:r w:rsidRPr="00604948">
        <w:rPr>
          <w:rFonts w:eastAsia="Calibri"/>
          <w:sz w:val="28"/>
          <w:szCs w:val="28"/>
          <w:lang w:eastAsia="en-US"/>
        </w:rPr>
        <w:t xml:space="preserve"> исполнением данного решения оставляю за собой.</w:t>
      </w:r>
    </w:p>
    <w:p w:rsidR="00C75B0D" w:rsidRPr="00C75B0D" w:rsidRDefault="00C75B0D" w:rsidP="00C75B0D">
      <w:pPr>
        <w:jc w:val="both"/>
        <w:rPr>
          <w:sz w:val="28"/>
          <w:szCs w:val="28"/>
        </w:rPr>
      </w:pPr>
    </w:p>
    <w:p w:rsidR="00C75B0D" w:rsidRPr="00C75B0D" w:rsidRDefault="00C75B0D" w:rsidP="00C75B0D">
      <w:pPr>
        <w:jc w:val="both"/>
        <w:rPr>
          <w:sz w:val="28"/>
          <w:szCs w:val="28"/>
        </w:rPr>
      </w:pPr>
    </w:p>
    <w:p w:rsidR="00C75B0D" w:rsidRPr="00C75B0D" w:rsidRDefault="00C75B0D" w:rsidP="00C75B0D">
      <w:pPr>
        <w:jc w:val="both"/>
        <w:rPr>
          <w:b/>
          <w:sz w:val="28"/>
          <w:szCs w:val="28"/>
        </w:rPr>
      </w:pPr>
      <w:r w:rsidRPr="00C75B0D">
        <w:rPr>
          <w:b/>
          <w:sz w:val="28"/>
          <w:szCs w:val="28"/>
        </w:rPr>
        <w:t>Глава Бобылевского муниципального образования</w:t>
      </w:r>
    </w:p>
    <w:p w:rsidR="00C75B0D" w:rsidRPr="00C75B0D" w:rsidRDefault="00C75B0D" w:rsidP="00C75B0D">
      <w:pPr>
        <w:jc w:val="both"/>
        <w:rPr>
          <w:b/>
          <w:sz w:val="28"/>
          <w:szCs w:val="28"/>
        </w:rPr>
      </w:pPr>
      <w:r w:rsidRPr="00C75B0D">
        <w:rPr>
          <w:b/>
          <w:sz w:val="28"/>
          <w:szCs w:val="28"/>
        </w:rPr>
        <w:t xml:space="preserve">Романовского муниципального района </w:t>
      </w:r>
    </w:p>
    <w:p w:rsidR="00C75B0D" w:rsidRPr="00C75B0D" w:rsidRDefault="00C75B0D" w:rsidP="00C75B0D">
      <w:pPr>
        <w:jc w:val="both"/>
        <w:rPr>
          <w:b/>
          <w:sz w:val="28"/>
          <w:szCs w:val="28"/>
        </w:rPr>
      </w:pPr>
      <w:r w:rsidRPr="00C75B0D">
        <w:rPr>
          <w:b/>
          <w:sz w:val="28"/>
          <w:szCs w:val="28"/>
        </w:rPr>
        <w:t>Саратовской области                                                             А.И. Сложеникин</w:t>
      </w:r>
    </w:p>
    <w:p w:rsidR="00C75B0D" w:rsidRPr="00C75B0D" w:rsidRDefault="00C75B0D" w:rsidP="00C75B0D">
      <w:pPr>
        <w:jc w:val="both"/>
        <w:rPr>
          <w:sz w:val="28"/>
          <w:szCs w:val="28"/>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C75B0D" w:rsidRDefault="00C75B0D" w:rsidP="001A0CDE">
      <w:pPr>
        <w:ind w:firstLine="426"/>
        <w:jc w:val="both"/>
        <w:rPr>
          <w:b/>
          <w:sz w:val="24"/>
          <w:szCs w:val="24"/>
        </w:rPr>
      </w:pPr>
    </w:p>
    <w:p w:rsidR="001A0CDE" w:rsidRPr="00951585" w:rsidRDefault="001A0CDE" w:rsidP="001A0CDE">
      <w:pPr>
        <w:ind w:firstLine="426"/>
        <w:jc w:val="both"/>
        <w:rPr>
          <w:b/>
          <w:sz w:val="24"/>
          <w:szCs w:val="24"/>
        </w:rPr>
      </w:pPr>
    </w:p>
    <w:p w:rsidR="001A0CDE" w:rsidRPr="00951585" w:rsidRDefault="001A0CDE" w:rsidP="001A0CDE">
      <w:pPr>
        <w:rPr>
          <w:b/>
          <w:sz w:val="24"/>
          <w:szCs w:val="24"/>
        </w:rPr>
      </w:pPr>
    </w:p>
    <w:p w:rsidR="001A0CDE" w:rsidRPr="00951585" w:rsidRDefault="001A0CDE" w:rsidP="001A0CDE">
      <w:pPr>
        <w:rPr>
          <w:sz w:val="24"/>
          <w:szCs w:val="24"/>
        </w:rPr>
      </w:pPr>
    </w:p>
    <w:p w:rsidR="001A0CDE" w:rsidRPr="00951585" w:rsidRDefault="001A0CDE" w:rsidP="001A0CDE">
      <w:pPr>
        <w:overflowPunct/>
        <w:ind w:firstLine="540"/>
        <w:jc w:val="both"/>
        <w:rPr>
          <w:sz w:val="24"/>
          <w:szCs w:val="24"/>
        </w:rPr>
      </w:pPr>
    </w:p>
    <w:p w:rsidR="001A0CDE" w:rsidRPr="00951585" w:rsidRDefault="001A0CDE" w:rsidP="001A0CDE">
      <w:pPr>
        <w:rPr>
          <w:sz w:val="24"/>
          <w:szCs w:val="24"/>
        </w:rPr>
      </w:pPr>
    </w:p>
    <w:p w:rsidR="001A0CDE" w:rsidRPr="00951585" w:rsidRDefault="001A0CDE" w:rsidP="001A0CDE">
      <w:pPr>
        <w:rPr>
          <w:sz w:val="24"/>
          <w:szCs w:val="24"/>
        </w:rPr>
      </w:pPr>
    </w:p>
    <w:p w:rsidR="001A0CDE" w:rsidRPr="00951585" w:rsidRDefault="001A0CDE" w:rsidP="001A0CDE">
      <w:pPr>
        <w:rPr>
          <w:sz w:val="24"/>
          <w:szCs w:val="24"/>
        </w:rPr>
      </w:pPr>
    </w:p>
    <w:p w:rsidR="00DB539A" w:rsidRPr="00951585" w:rsidRDefault="00DB539A">
      <w:pPr>
        <w:rPr>
          <w:sz w:val="24"/>
          <w:szCs w:val="24"/>
        </w:rPr>
      </w:pPr>
    </w:p>
    <w:sectPr w:rsidR="00DB539A" w:rsidRPr="00951585" w:rsidSect="00DB5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1A0CDE"/>
    <w:rsid w:val="000400DB"/>
    <w:rsid w:val="000E43F5"/>
    <w:rsid w:val="00142329"/>
    <w:rsid w:val="00175033"/>
    <w:rsid w:val="001A0CDE"/>
    <w:rsid w:val="003006CE"/>
    <w:rsid w:val="00567B0C"/>
    <w:rsid w:val="00604948"/>
    <w:rsid w:val="008A4185"/>
    <w:rsid w:val="00951585"/>
    <w:rsid w:val="00C71673"/>
    <w:rsid w:val="00C75B0D"/>
    <w:rsid w:val="00D95D92"/>
    <w:rsid w:val="00DB539A"/>
    <w:rsid w:val="00DE03D2"/>
    <w:rsid w:val="00FC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D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CDE"/>
    <w:rPr>
      <w:color w:val="0000FF" w:themeColor="hyperlink"/>
      <w:u w:val="single"/>
    </w:rPr>
  </w:style>
  <w:style w:type="paragraph" w:styleId="a4">
    <w:name w:val="No Spacing"/>
    <w:uiPriority w:val="1"/>
    <w:qFormat/>
    <w:rsid w:val="001A0CD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A0CDE"/>
    <w:rPr>
      <w:rFonts w:ascii="Tahoma" w:hAnsi="Tahoma" w:cs="Tahoma"/>
      <w:sz w:val="16"/>
      <w:szCs w:val="16"/>
    </w:rPr>
  </w:style>
  <w:style w:type="character" w:customStyle="1" w:styleId="a6">
    <w:name w:val="Текст выноски Знак"/>
    <w:basedOn w:val="a0"/>
    <w:link w:val="a5"/>
    <w:uiPriority w:val="99"/>
    <w:semiHidden/>
    <w:rsid w:val="001A0C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1672">
      <w:bodyDiv w:val="1"/>
      <w:marLeft w:val="0"/>
      <w:marRight w:val="0"/>
      <w:marTop w:val="0"/>
      <w:marBottom w:val="0"/>
      <w:divBdr>
        <w:top w:val="none" w:sz="0" w:space="0" w:color="auto"/>
        <w:left w:val="none" w:sz="0" w:space="0" w:color="auto"/>
        <w:bottom w:val="none" w:sz="0" w:space="0" w:color="auto"/>
        <w:right w:val="none" w:sz="0" w:space="0" w:color="auto"/>
      </w:divBdr>
    </w:div>
    <w:div w:id="11828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byevskoe-r64.gosweb.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1423</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2023-03-31T09:47:00Z</cp:lastPrinted>
  <dcterms:created xsi:type="dcterms:W3CDTF">2023-03-30T11:22:00Z</dcterms:created>
  <dcterms:modified xsi:type="dcterms:W3CDTF">2023-06-22T07:06:00Z</dcterms:modified>
</cp:coreProperties>
</file>